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97780" w14:textId="77777777" w:rsidR="003D5DA1" w:rsidRDefault="003D5DA1" w:rsidP="003D5DA1"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Бланк для </w:t>
      </w:r>
      <w:proofErr w:type="spellStart"/>
      <w:r>
        <w:rPr>
          <w:rFonts w:ascii="Times New Roman" w:hAnsi="Times New Roman"/>
        </w:rPr>
        <w:t>оформлення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роботи</w:t>
      </w:r>
      <w:proofErr w:type="spellEnd"/>
    </w:p>
    <w:p w14:paraId="0AFA5387" w14:textId="77777777" w:rsidR="003D5DA1" w:rsidRDefault="003D5DA1" w:rsidP="003D5DA1">
      <w:pPr>
        <w:pStyle w:val="Normal"/>
        <w:jc w:val="center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b/>
          <w:bCs/>
          <w:color w:val="000000"/>
        </w:rPr>
        <w:t>Прізвище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, </w:t>
      </w:r>
      <w:proofErr w:type="spellStart"/>
      <w:r>
        <w:rPr>
          <w:rFonts w:ascii="Times New Roman" w:hAnsi="Times New Roman"/>
          <w:b/>
          <w:bCs/>
          <w:color w:val="000000"/>
        </w:rPr>
        <w:t>ім’я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___________________ </w:t>
      </w:r>
      <w:proofErr w:type="spellStart"/>
      <w:r>
        <w:rPr>
          <w:rFonts w:ascii="Times New Roman" w:hAnsi="Times New Roman"/>
          <w:b/>
          <w:bCs/>
          <w:color w:val="000000"/>
        </w:rPr>
        <w:t>Група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__________ </w:t>
      </w:r>
      <w:r>
        <w:rPr>
          <w:rFonts w:ascii="Times New Roman" w:hAnsi="Times New Roman"/>
          <w:b/>
          <w:bCs/>
          <w:color w:val="000000"/>
        </w:rPr>
        <w:t>Дата</w:t>
      </w:r>
      <w:r>
        <w:rPr>
          <w:rFonts w:ascii="Times New Roman" w:hAnsi="Times New Roman"/>
          <w:color w:val="000000"/>
        </w:rPr>
        <w:t xml:space="preserve"> _______</w:t>
      </w:r>
    </w:p>
    <w:p w14:paraId="40631658" w14:textId="77777777" w:rsidR="003D5DA1" w:rsidRDefault="003D5DA1" w:rsidP="003D5DA1"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14:paraId="345CFF91" w14:textId="77777777" w:rsidR="003D5DA1" w:rsidRDefault="003D5DA1" w:rsidP="003D5DA1">
      <w:pPr>
        <w:pStyle w:val="Normal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Лабораторна</w:t>
      </w:r>
      <w:proofErr w:type="spellEnd"/>
      <w:r>
        <w:rPr>
          <w:rFonts w:ascii="Times New Roman" w:hAnsi="Times New Roman"/>
          <w:b/>
        </w:rPr>
        <w:t xml:space="preserve"> робота № 7</w:t>
      </w:r>
    </w:p>
    <w:p w14:paraId="6EC53018" w14:textId="77777777" w:rsidR="003D5DA1" w:rsidRDefault="003D5DA1" w:rsidP="003D5DA1">
      <w:pPr>
        <w:pStyle w:val="Normal"/>
        <w:shd w:val="clear" w:color="auto" w:fill="FFFFFF"/>
        <w:jc w:val="center"/>
        <w:textAlignment w:val="top"/>
        <w:rPr>
          <w:rFonts w:ascii="Times New Roman" w:hAnsi="Times New Roman"/>
        </w:rPr>
      </w:pPr>
      <w:r>
        <w:rPr>
          <w:rFonts w:ascii="Times New Roman" w:hAnsi="Times New Roman"/>
          <w:b/>
        </w:rPr>
        <w:t>Тема: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Перетворення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карбонатів</w:t>
      </w:r>
      <w:proofErr w:type="spellEnd"/>
      <w:r>
        <w:rPr>
          <w:rFonts w:ascii="Times New Roman" w:hAnsi="Times New Roman"/>
        </w:rPr>
        <w:t xml:space="preserve"> і </w:t>
      </w:r>
      <w:proofErr w:type="spellStart"/>
      <w:r>
        <w:rPr>
          <w:rFonts w:ascii="Times New Roman" w:hAnsi="Times New Roman"/>
        </w:rPr>
        <w:t>гідрогенкарбонатів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Добування</w:t>
      </w:r>
      <w:proofErr w:type="spellEnd"/>
      <w:r>
        <w:rPr>
          <w:rFonts w:ascii="Times New Roman" w:hAnsi="Times New Roman"/>
        </w:rPr>
        <w:t xml:space="preserve"> Карбон (IV) оксиду</w:t>
      </w:r>
    </w:p>
    <w:p w14:paraId="1DD3016E" w14:textId="77777777" w:rsidR="003D5DA1" w:rsidRDefault="003D5DA1" w:rsidP="003D5DA1">
      <w:pPr>
        <w:pStyle w:val="Normal"/>
        <w:shd w:val="clear" w:color="auto" w:fill="FFFFFF"/>
        <w:jc w:val="center"/>
        <w:textAlignment w:val="top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42EAA46A" w14:textId="77777777" w:rsidR="003D5DA1" w:rsidRDefault="003D5DA1" w:rsidP="003D5DA1">
      <w:pPr>
        <w:pStyle w:val="Normal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Мета: </w:t>
      </w:r>
      <w:proofErr w:type="spellStart"/>
      <w:r>
        <w:rPr>
          <w:rFonts w:ascii="Times New Roman" w:hAnsi="Times New Roman"/>
        </w:rPr>
        <w:t>навчитись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одержувати</w:t>
      </w:r>
      <w:proofErr w:type="spellEnd"/>
      <w:r>
        <w:rPr>
          <w:rFonts w:ascii="Times New Roman" w:hAnsi="Times New Roman"/>
        </w:rPr>
        <w:t xml:space="preserve"> та </w:t>
      </w:r>
      <w:proofErr w:type="spellStart"/>
      <w:r>
        <w:rPr>
          <w:rFonts w:ascii="Times New Roman" w:hAnsi="Times New Roman"/>
        </w:rPr>
        <w:t>визначати</w:t>
      </w:r>
      <w:proofErr w:type="spell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карбон (IV) оксид у </w:t>
      </w:r>
      <w:proofErr w:type="spellStart"/>
      <w:r>
        <w:rPr>
          <w:rFonts w:ascii="Times New Roman" w:hAnsi="Times New Roman"/>
        </w:rPr>
        <w:t>лабораторних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умовах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дослідити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умови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взаємоперетворення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карбонатів</w:t>
      </w:r>
      <w:proofErr w:type="spellEnd"/>
      <w:r>
        <w:rPr>
          <w:rFonts w:ascii="Times New Roman" w:hAnsi="Times New Roman"/>
        </w:rPr>
        <w:t xml:space="preserve"> та </w:t>
      </w:r>
      <w:proofErr w:type="spellStart"/>
      <w:r>
        <w:rPr>
          <w:rFonts w:ascii="Times New Roman" w:hAnsi="Times New Roman"/>
        </w:rPr>
        <w:t>гідрогенкарбонаті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Вивчити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якісну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реакцію</w:t>
      </w:r>
      <w:proofErr w:type="spellEnd"/>
      <w:r>
        <w:rPr>
          <w:rFonts w:ascii="Times New Roman" w:hAnsi="Times New Roman"/>
        </w:rPr>
        <w:t xml:space="preserve"> на карбонат-йон.</w:t>
      </w:r>
    </w:p>
    <w:p w14:paraId="3EB24CFA" w14:textId="77777777" w:rsidR="003D5DA1" w:rsidRDefault="003D5DA1" w:rsidP="003D5DA1">
      <w:pPr>
        <w:pStyle w:val="Normal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</w:rPr>
        <w:t>Обладнання</w:t>
      </w:r>
      <w:proofErr w:type="spellEnd"/>
      <w:r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</w:rPr>
        <w:t xml:space="preserve">штатив з </w:t>
      </w:r>
      <w:proofErr w:type="spellStart"/>
      <w:r>
        <w:rPr>
          <w:rFonts w:ascii="Times New Roman" w:hAnsi="Times New Roman"/>
        </w:rPr>
        <w:t>пробірками</w:t>
      </w:r>
      <w:proofErr w:type="spellEnd"/>
      <w:r>
        <w:rPr>
          <w:rFonts w:ascii="Times New Roman" w:hAnsi="Times New Roman"/>
        </w:rPr>
        <w:t xml:space="preserve">, шпатель, </w:t>
      </w:r>
      <w:proofErr w:type="spellStart"/>
      <w:r>
        <w:rPr>
          <w:rFonts w:ascii="Times New Roman" w:hAnsi="Times New Roman"/>
        </w:rPr>
        <w:t>нагрівальний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прилад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лабораторний</w:t>
      </w:r>
      <w:proofErr w:type="spellEnd"/>
      <w:r>
        <w:rPr>
          <w:rFonts w:ascii="Times New Roman" w:hAnsi="Times New Roman"/>
        </w:rPr>
        <w:t xml:space="preserve"> штатив з </w:t>
      </w:r>
      <w:proofErr w:type="spellStart"/>
      <w:r>
        <w:rPr>
          <w:rFonts w:ascii="Times New Roman" w:hAnsi="Times New Roman"/>
        </w:rPr>
        <w:t>лапкою</w:t>
      </w:r>
      <w:proofErr w:type="spellEnd"/>
      <w:r>
        <w:rPr>
          <w:rFonts w:ascii="Times New Roman" w:hAnsi="Times New Roman"/>
        </w:rPr>
        <w:t xml:space="preserve">, пробка з </w:t>
      </w:r>
      <w:proofErr w:type="spellStart"/>
      <w:r>
        <w:rPr>
          <w:rFonts w:ascii="Times New Roman" w:hAnsi="Times New Roman"/>
        </w:rPr>
        <w:t>газовідвідною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трубкою</w:t>
      </w:r>
      <w:proofErr w:type="spellEnd"/>
      <w:r>
        <w:rPr>
          <w:rFonts w:ascii="Times New Roman" w:hAnsi="Times New Roman"/>
        </w:rPr>
        <w:t>.</w:t>
      </w:r>
    </w:p>
    <w:p w14:paraId="593FDDD3" w14:textId="77777777" w:rsidR="003D5DA1" w:rsidRDefault="003D5DA1" w:rsidP="003D5DA1">
      <w:pPr>
        <w:pStyle w:val="Normal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</w:rPr>
        <w:t>Реактиви</w:t>
      </w:r>
      <w:proofErr w:type="spellEnd"/>
      <w:r>
        <w:rPr>
          <w:rFonts w:ascii="Times New Roman" w:hAnsi="Times New Roman"/>
          <w:b/>
        </w:rPr>
        <w:t xml:space="preserve">: </w:t>
      </w:r>
      <w:proofErr w:type="spellStart"/>
      <w:r>
        <w:rPr>
          <w:rFonts w:ascii="Times New Roman" w:hAnsi="Times New Roman"/>
        </w:rPr>
        <w:t>мармур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або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крейда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натрій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гідрогенкарбонат</w:t>
      </w:r>
      <w:proofErr w:type="spellEnd"/>
      <w:r>
        <w:rPr>
          <w:rFonts w:ascii="Times New Roman" w:hAnsi="Times New Roman"/>
        </w:rPr>
        <w:t xml:space="preserve">  (</w:t>
      </w:r>
      <w:proofErr w:type="spellStart"/>
      <w:r>
        <w:rPr>
          <w:rFonts w:ascii="Times New Roman" w:hAnsi="Times New Roman"/>
        </w:rPr>
        <w:t>кристалічний</w:t>
      </w:r>
      <w:proofErr w:type="spellEnd"/>
      <w:r>
        <w:rPr>
          <w:rFonts w:ascii="Times New Roman" w:hAnsi="Times New Roman"/>
        </w:rPr>
        <w:t xml:space="preserve">), </w:t>
      </w:r>
      <w:proofErr w:type="spellStart"/>
      <w:r>
        <w:rPr>
          <w:rFonts w:ascii="Times New Roman" w:hAnsi="Times New Roman"/>
        </w:rPr>
        <w:t>вапняна</w:t>
      </w:r>
      <w:proofErr w:type="spellEnd"/>
      <w:r>
        <w:rPr>
          <w:rFonts w:ascii="Times New Roman" w:hAnsi="Times New Roman"/>
        </w:rPr>
        <w:t xml:space="preserve"> вода, </w:t>
      </w:r>
      <w:proofErr w:type="spellStart"/>
      <w:r>
        <w:rPr>
          <w:rFonts w:ascii="Times New Roman" w:hAnsi="Times New Roman"/>
        </w:rPr>
        <w:t>розчин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хлоридної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кислоти</w:t>
      </w:r>
      <w:proofErr w:type="spellEnd"/>
      <w:r>
        <w:rPr>
          <w:rFonts w:ascii="Times New Roman" w:hAnsi="Times New Roman"/>
        </w:rPr>
        <w:t>.</w:t>
      </w:r>
    </w:p>
    <w:p w14:paraId="022DBAAD" w14:textId="77777777" w:rsidR="003D5DA1" w:rsidRDefault="003D5DA1" w:rsidP="003D5DA1">
      <w:pPr>
        <w:pStyle w:val="Normal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З правилами </w:t>
      </w:r>
      <w:proofErr w:type="spellStart"/>
      <w:r>
        <w:rPr>
          <w:rFonts w:ascii="Times New Roman" w:hAnsi="Times New Roman"/>
          <w:i/>
        </w:rPr>
        <w:t>техніки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безпеки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ознайомлен</w:t>
      </w:r>
      <w:proofErr w:type="spellEnd"/>
      <w:r>
        <w:rPr>
          <w:rFonts w:ascii="Times New Roman" w:hAnsi="Times New Roman"/>
          <w:i/>
        </w:rPr>
        <w:t xml:space="preserve">(  ) і </w:t>
      </w:r>
      <w:proofErr w:type="spellStart"/>
      <w:r>
        <w:rPr>
          <w:rFonts w:ascii="Times New Roman" w:hAnsi="Times New Roman"/>
          <w:i/>
        </w:rPr>
        <w:t>зобов’язуюсь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виконувати</w:t>
      </w:r>
      <w:proofErr w:type="spellEnd"/>
      <w:r>
        <w:rPr>
          <w:rFonts w:ascii="Times New Roman" w:hAnsi="Times New Roman"/>
          <w:i/>
        </w:rPr>
        <w:t>________(</w:t>
      </w:r>
      <w:proofErr w:type="spellStart"/>
      <w:r>
        <w:rPr>
          <w:rFonts w:ascii="Times New Roman" w:hAnsi="Times New Roman"/>
          <w:i/>
        </w:rPr>
        <w:t>підпис</w:t>
      </w:r>
      <w:proofErr w:type="spellEnd"/>
      <w:r>
        <w:rPr>
          <w:rFonts w:ascii="Times New Roman" w:hAnsi="Times New Roman"/>
          <w:i/>
        </w:rPr>
        <w:t>)</w:t>
      </w:r>
    </w:p>
    <w:p w14:paraId="2F5F3C37" w14:textId="77777777" w:rsidR="003D5DA1" w:rsidRDefault="003D5DA1" w:rsidP="003D5DA1"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14:paraId="7395DAC1" w14:textId="77777777" w:rsidR="003D5DA1" w:rsidRDefault="003D5DA1" w:rsidP="003D5DA1">
      <w:pPr>
        <w:pStyle w:val="Normal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Хід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роботи</w:t>
      </w:r>
      <w:proofErr w:type="spellEnd"/>
    </w:p>
    <w:p w14:paraId="56F6079C" w14:textId="77777777" w:rsidR="003D5DA1" w:rsidRDefault="003D5DA1" w:rsidP="003D5DA1">
      <w:pPr>
        <w:pStyle w:val="Normal"/>
        <w:numPr>
          <w:ilvl w:val="0"/>
          <w:numId w:val="1"/>
        </w:numPr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Зберіть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прилад</w:t>
      </w:r>
      <w:proofErr w:type="spellEnd"/>
      <w:r>
        <w:rPr>
          <w:rFonts w:ascii="Times New Roman" w:hAnsi="Times New Roman"/>
        </w:rPr>
        <w:t>, як показано на рисунку.</w:t>
      </w:r>
    </w:p>
    <w:p w14:paraId="378EE249" w14:textId="77777777" w:rsidR="003D5DA1" w:rsidRDefault="003D5DA1" w:rsidP="003D5DA1">
      <w:pPr>
        <w:pStyle w:val="Normal"/>
        <w:jc w:val="center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ECCDDB8" wp14:editId="2462BB61">
            <wp:extent cx="1809750" cy="12763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</w:p>
    <w:p w14:paraId="7F8BD299" w14:textId="77777777" w:rsidR="003D5DA1" w:rsidRDefault="003D5DA1" w:rsidP="003D5DA1">
      <w:pPr>
        <w:pStyle w:val="Normal"/>
        <w:shd w:val="clear" w:color="auto" w:fill="FFFFFF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321B2DBF" w14:textId="77777777" w:rsidR="003D5DA1" w:rsidRDefault="003D5DA1" w:rsidP="003D5DA1">
      <w:pPr>
        <w:pStyle w:val="Normal"/>
        <w:shd w:val="clear" w:color="auto" w:fill="FFFFFF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57B6BD18" w14:textId="77777777" w:rsidR="003D5DA1" w:rsidRDefault="003D5DA1" w:rsidP="003D5DA1">
      <w:pPr>
        <w:pStyle w:val="Normal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Виконайте</w:t>
      </w:r>
      <w:proofErr w:type="spellEnd"/>
      <w:r>
        <w:rPr>
          <w:rFonts w:ascii="Times New Roman" w:hAnsi="Times New Roman"/>
        </w:rPr>
        <w:t xml:space="preserve"> роботу </w:t>
      </w:r>
      <w:proofErr w:type="spellStart"/>
      <w:r>
        <w:rPr>
          <w:rFonts w:ascii="Times New Roman" w:hAnsi="Times New Roman"/>
        </w:rPr>
        <w:t>відповідно</w:t>
      </w:r>
      <w:proofErr w:type="spellEnd"/>
      <w:r>
        <w:rPr>
          <w:rFonts w:ascii="Times New Roman" w:hAnsi="Times New Roman"/>
        </w:rPr>
        <w:t xml:space="preserve"> до </w:t>
      </w:r>
      <w:proofErr w:type="spellStart"/>
      <w:r>
        <w:rPr>
          <w:rFonts w:ascii="Times New Roman" w:hAnsi="Times New Roman"/>
        </w:rPr>
        <w:t>рекомендацій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викладених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графі</w:t>
      </w:r>
      <w:proofErr w:type="spellEnd"/>
      <w:r>
        <w:rPr>
          <w:rFonts w:ascii="Times New Roman" w:hAnsi="Times New Roman"/>
        </w:rPr>
        <w:t xml:space="preserve"> «</w:t>
      </w:r>
      <w:proofErr w:type="spellStart"/>
      <w:r>
        <w:rPr>
          <w:rFonts w:ascii="Times New Roman" w:hAnsi="Times New Roman"/>
        </w:rPr>
        <w:t>Хід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роботи</w:t>
      </w:r>
      <w:proofErr w:type="spellEnd"/>
      <w:r>
        <w:rPr>
          <w:rFonts w:ascii="Times New Roman" w:hAnsi="Times New Roman"/>
        </w:rPr>
        <w:t xml:space="preserve">»,  </w:t>
      </w:r>
      <w:proofErr w:type="spellStart"/>
      <w:r>
        <w:rPr>
          <w:rFonts w:ascii="Times New Roman" w:hAnsi="Times New Roman"/>
        </w:rPr>
        <w:t>оформіть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звіт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заповнивши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таблицю</w:t>
      </w:r>
      <w:proofErr w:type="spellEnd"/>
      <w:r>
        <w:rPr>
          <w:rFonts w:ascii="Times New Roman" w:hAnsi="Times New Roman"/>
        </w:rPr>
        <w:t>.</w:t>
      </w:r>
    </w:p>
    <w:p w14:paraId="18813137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2F49C93F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Перегляньте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відеодосліди</w:t>
      </w:r>
      <w:proofErr w:type="spellEnd"/>
      <w:r>
        <w:rPr>
          <w:rFonts w:ascii="Times New Roman" w:hAnsi="Times New Roman"/>
        </w:rPr>
        <w:t xml:space="preserve"> </w:t>
      </w:r>
      <w:hyperlink r:id="rId6" w:history="1">
        <w:r>
          <w:rPr>
            <w:rStyle w:val="a3"/>
            <w:rFonts w:ascii="Times New Roman" w:hAnsi="Times New Roman"/>
          </w:rPr>
          <w:t>https://youtu.be/Kh1okxwXuxU</w:t>
        </w:r>
      </w:hyperlink>
      <w:r>
        <w:rPr>
          <w:rFonts w:ascii="Times New Roman" w:hAnsi="Times New Roman"/>
        </w:rPr>
        <w:t xml:space="preserve">  і </w:t>
      </w:r>
      <w:proofErr w:type="spellStart"/>
      <w:r>
        <w:rPr>
          <w:rFonts w:ascii="Times New Roman" w:hAnsi="Times New Roman"/>
        </w:rPr>
        <w:t>запишіть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спостереження</w:t>
      </w:r>
      <w:proofErr w:type="spellEnd"/>
      <w:r>
        <w:rPr>
          <w:rFonts w:ascii="Times New Roman" w:hAnsi="Times New Roman"/>
        </w:rPr>
        <w:t xml:space="preserve"> до </w:t>
      </w:r>
      <w:proofErr w:type="spellStart"/>
      <w:r>
        <w:rPr>
          <w:rFonts w:ascii="Times New Roman" w:hAnsi="Times New Roman"/>
        </w:rPr>
        <w:t>дослідів</w:t>
      </w:r>
      <w:proofErr w:type="spellEnd"/>
      <w:r>
        <w:rPr>
          <w:rFonts w:ascii="Times New Roman" w:hAnsi="Times New Roman"/>
        </w:rPr>
        <w:t xml:space="preserve"> 1, 2.</w:t>
      </w:r>
    </w:p>
    <w:p w14:paraId="3CBA4D8E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0"/>
        <w:gridCol w:w="5490"/>
      </w:tblGrid>
      <w:tr w:rsidR="003D5DA1" w14:paraId="22C3045B" w14:textId="77777777" w:rsidTr="003D5DA1">
        <w:tc>
          <w:tcPr>
            <w:tcW w:w="4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3E07FE" w14:textId="77777777" w:rsidR="003D5DA1" w:rsidRDefault="003D5DA1">
            <w:pPr>
              <w:pStyle w:val="Normal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Хід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роботи</w:t>
            </w:r>
            <w:proofErr w:type="spellEnd"/>
          </w:p>
        </w:tc>
        <w:tc>
          <w:tcPr>
            <w:tcW w:w="5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C57916" w14:textId="77777777" w:rsidR="003D5DA1" w:rsidRDefault="003D5DA1">
            <w:pPr>
              <w:pStyle w:val="Normal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Спостереження</w:t>
            </w:r>
            <w:proofErr w:type="spellEnd"/>
          </w:p>
        </w:tc>
      </w:tr>
      <w:tr w:rsidR="003D5DA1" w14:paraId="581EE4D0" w14:textId="77777777" w:rsidTr="003D5DA1">
        <w:tc>
          <w:tcPr>
            <w:tcW w:w="47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8AD5DA" w14:textId="77777777" w:rsidR="003D5DA1" w:rsidRDefault="003D5DA1">
            <w:pPr>
              <w:pStyle w:val="Normal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u w:val="single"/>
              </w:rPr>
              <w:t>Дослід</w:t>
            </w:r>
            <w:proofErr w:type="spellEnd"/>
            <w:r>
              <w:rPr>
                <w:rFonts w:ascii="Times New Roman" w:hAnsi="Times New Roman"/>
                <w:u w:val="single"/>
              </w:rPr>
              <w:t xml:space="preserve"> 1.</w:t>
            </w:r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</w:rPr>
              <w:t>Добування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Карбон (IV) оксиду.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Якісна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реакція</w:t>
            </w:r>
            <w:proofErr w:type="spellEnd"/>
            <w:r>
              <w:rPr>
                <w:rFonts w:ascii="Times New Roman" w:hAnsi="Times New Roman"/>
                <w:b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b/>
              </w:rPr>
              <w:t>карбонати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  <w:p w14:paraId="1F3AC7EA" w14:textId="77777777" w:rsidR="003D5DA1" w:rsidRDefault="003D5DA1"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а) у </w:t>
            </w:r>
            <w:proofErr w:type="spellStart"/>
            <w:r>
              <w:rPr>
                <w:rFonts w:ascii="Times New Roman" w:hAnsi="Times New Roman"/>
              </w:rPr>
              <w:t>дві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пробірки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покладіть</w:t>
            </w:r>
            <w:proofErr w:type="spellEnd"/>
            <w:r>
              <w:rPr>
                <w:rFonts w:ascii="Times New Roman" w:hAnsi="Times New Roman"/>
              </w:rPr>
              <w:t xml:space="preserve"> на дно </w:t>
            </w:r>
            <w:proofErr w:type="spellStart"/>
            <w:r>
              <w:rPr>
                <w:rFonts w:ascii="Times New Roman" w:hAnsi="Times New Roman"/>
              </w:rPr>
              <w:t>кальцій</w:t>
            </w:r>
            <w:proofErr w:type="spellEnd"/>
            <w:r>
              <w:rPr>
                <w:rFonts w:ascii="Times New Roman" w:hAnsi="Times New Roman"/>
              </w:rPr>
              <w:t xml:space="preserve"> карбонату та </w:t>
            </w:r>
            <w:proofErr w:type="spellStart"/>
            <w:r>
              <w:rPr>
                <w:rFonts w:ascii="Times New Roman" w:hAnsi="Times New Roman"/>
              </w:rPr>
              <w:t>натрій</w:t>
            </w:r>
            <w:proofErr w:type="spellEnd"/>
            <w:r>
              <w:rPr>
                <w:rFonts w:ascii="Times New Roman" w:hAnsi="Times New Roman"/>
              </w:rPr>
              <w:t xml:space="preserve"> карбонату. </w:t>
            </w:r>
            <w:proofErr w:type="spellStart"/>
            <w:r>
              <w:rPr>
                <w:rFonts w:ascii="Times New Roman" w:hAnsi="Times New Roman"/>
              </w:rPr>
              <w:t>Долийте</w:t>
            </w:r>
            <w:proofErr w:type="spellEnd"/>
            <w:r>
              <w:rPr>
                <w:rFonts w:ascii="Times New Roman" w:hAnsi="Times New Roman"/>
              </w:rPr>
              <w:t xml:space="preserve"> по 1 мл </w:t>
            </w:r>
            <w:proofErr w:type="spellStart"/>
            <w:r>
              <w:rPr>
                <w:rFonts w:ascii="Times New Roman" w:hAnsi="Times New Roman"/>
              </w:rPr>
              <w:t>розведеної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хлоридної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кислоти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Після</w:t>
            </w:r>
            <w:proofErr w:type="spellEnd"/>
            <w:r>
              <w:rPr>
                <w:rFonts w:ascii="Times New Roman" w:hAnsi="Times New Roman"/>
              </w:rPr>
              <w:t xml:space="preserve"> характерного «</w:t>
            </w:r>
            <w:proofErr w:type="spellStart"/>
            <w:r>
              <w:rPr>
                <w:rFonts w:ascii="Times New Roman" w:hAnsi="Times New Roman"/>
              </w:rPr>
              <w:t>скипання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proofErr w:type="spellStart"/>
            <w:r>
              <w:rPr>
                <w:rFonts w:ascii="Times New Roman" w:hAnsi="Times New Roman"/>
              </w:rPr>
              <w:t>опустіть</w:t>
            </w:r>
            <w:proofErr w:type="spellEnd"/>
            <w:r>
              <w:rPr>
                <w:rFonts w:ascii="Times New Roman" w:hAnsi="Times New Roman"/>
              </w:rPr>
              <w:t xml:space="preserve"> у </w:t>
            </w:r>
            <w:proofErr w:type="spellStart"/>
            <w:r>
              <w:rPr>
                <w:rFonts w:ascii="Times New Roman" w:hAnsi="Times New Roman"/>
              </w:rPr>
              <w:t>пробірку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підпалену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тонку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скіпку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2D142CEF" w14:textId="77777777" w:rsidR="003D5DA1" w:rsidRDefault="003D5DA1"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б) </w:t>
            </w:r>
            <w:proofErr w:type="spellStart"/>
            <w:r>
              <w:rPr>
                <w:rFonts w:ascii="Times New Roman" w:hAnsi="Times New Roman"/>
              </w:rPr>
              <w:t>налийте</w:t>
            </w:r>
            <w:proofErr w:type="spellEnd"/>
            <w:r>
              <w:rPr>
                <w:rFonts w:ascii="Times New Roman" w:hAnsi="Times New Roman"/>
              </w:rPr>
              <w:t xml:space="preserve"> в одну </w:t>
            </w:r>
            <w:proofErr w:type="spellStart"/>
            <w:r>
              <w:rPr>
                <w:rFonts w:ascii="Times New Roman" w:hAnsi="Times New Roman"/>
              </w:rPr>
              <w:t>пробірку</w:t>
            </w:r>
            <w:proofErr w:type="spellEnd"/>
            <w:r>
              <w:rPr>
                <w:rFonts w:ascii="Times New Roman" w:hAnsi="Times New Roman"/>
              </w:rPr>
              <w:t xml:space="preserve"> 0,5 мл </w:t>
            </w:r>
            <w:proofErr w:type="spellStart"/>
            <w:r>
              <w:rPr>
                <w:rFonts w:ascii="Times New Roman" w:hAnsi="Times New Roman"/>
              </w:rPr>
              <w:t>розчину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натрій</w:t>
            </w:r>
            <w:proofErr w:type="spellEnd"/>
            <w:r>
              <w:rPr>
                <w:rFonts w:ascii="Times New Roman" w:hAnsi="Times New Roman"/>
              </w:rPr>
              <w:t xml:space="preserve"> карбонату. </w:t>
            </w:r>
            <w:proofErr w:type="spellStart"/>
            <w:r>
              <w:rPr>
                <w:rFonts w:ascii="Times New Roman" w:hAnsi="Times New Roman"/>
              </w:rPr>
              <w:t>Долийте</w:t>
            </w:r>
            <w:proofErr w:type="spellEnd"/>
            <w:r>
              <w:rPr>
                <w:rFonts w:ascii="Times New Roman" w:hAnsi="Times New Roman"/>
              </w:rPr>
              <w:t xml:space="preserve"> 5-6 </w:t>
            </w:r>
            <w:proofErr w:type="spellStart"/>
            <w:r>
              <w:rPr>
                <w:rFonts w:ascii="Times New Roman" w:hAnsi="Times New Roman"/>
              </w:rPr>
              <w:t>крапель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сульфатної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кислоти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одразу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закрийте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пробірку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пробкою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газовідвідною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трубкою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Кінець</w:t>
            </w:r>
            <w:proofErr w:type="spellEnd"/>
            <w:r>
              <w:rPr>
                <w:rFonts w:ascii="Times New Roman" w:hAnsi="Times New Roman"/>
              </w:rPr>
              <w:t xml:space="preserve"> трубки </w:t>
            </w:r>
            <w:proofErr w:type="spellStart"/>
            <w:r>
              <w:rPr>
                <w:rFonts w:ascii="Times New Roman" w:hAnsi="Times New Roman"/>
              </w:rPr>
              <w:t>занурте</w:t>
            </w:r>
            <w:proofErr w:type="spellEnd"/>
            <w:r>
              <w:rPr>
                <w:rFonts w:ascii="Times New Roman" w:hAnsi="Times New Roman"/>
              </w:rPr>
              <w:t xml:space="preserve"> в </w:t>
            </w:r>
            <w:proofErr w:type="spellStart"/>
            <w:r>
              <w:rPr>
                <w:rFonts w:ascii="Times New Roman" w:hAnsi="Times New Roman"/>
              </w:rPr>
              <w:t>окрему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пробірку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вапняною</w:t>
            </w:r>
            <w:proofErr w:type="spellEnd"/>
            <w:r>
              <w:rPr>
                <w:rFonts w:ascii="Times New Roman" w:hAnsi="Times New Roman"/>
              </w:rPr>
              <w:t xml:space="preserve"> водою</w:t>
            </w:r>
          </w:p>
        </w:tc>
        <w:tc>
          <w:tcPr>
            <w:tcW w:w="54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C86E4" w14:textId="43D2CA86" w:rsidR="003D5DA1" w:rsidRPr="003D5DA1" w:rsidRDefault="003D5DA1">
            <w:pPr>
              <w:pStyle w:val="Normal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lang w:val="uk-UA"/>
              </w:rPr>
              <w:t>__________</w:t>
            </w:r>
          </w:p>
          <w:p w14:paraId="4D9FD043" w14:textId="77777777" w:rsidR="003D5DA1" w:rsidRDefault="003D5DA1">
            <w:pPr>
              <w:pStyle w:val="Normal"/>
              <w:jc w:val="both"/>
              <w:rPr>
                <w:rFonts w:ascii="Times New Roman" w:hAnsi="Times New Roman"/>
              </w:rPr>
            </w:pPr>
          </w:p>
          <w:p w14:paraId="070588DD" w14:textId="77777777" w:rsidR="003D5DA1" w:rsidRDefault="003D5DA1">
            <w:pPr>
              <w:pStyle w:val="Normal"/>
              <w:jc w:val="both"/>
              <w:rPr>
                <w:rFonts w:ascii="Times New Roman" w:hAnsi="Times New Roman"/>
              </w:rPr>
            </w:pPr>
          </w:p>
          <w:p w14:paraId="7A6036B0" w14:textId="203344BB" w:rsidR="003D5DA1" w:rsidRDefault="003D5DA1"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343CE88A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1FB1BBF8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084D7AA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3523B93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4C42D54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Рівняння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реакцій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запишіть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молекулярній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повній</w:t>
      </w:r>
      <w:proofErr w:type="spellEnd"/>
      <w:r>
        <w:rPr>
          <w:rFonts w:ascii="Times New Roman" w:hAnsi="Times New Roman"/>
        </w:rPr>
        <w:t xml:space="preserve"> та </w:t>
      </w:r>
      <w:proofErr w:type="spellStart"/>
      <w:r>
        <w:rPr>
          <w:rFonts w:ascii="Times New Roman" w:hAnsi="Times New Roman"/>
        </w:rPr>
        <w:t>скороченій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іонній</w:t>
      </w:r>
      <w:proofErr w:type="spellEnd"/>
      <w:r>
        <w:rPr>
          <w:rFonts w:ascii="Times New Roman" w:hAnsi="Times New Roman"/>
        </w:rPr>
        <w:t xml:space="preserve"> формах.</w:t>
      </w:r>
    </w:p>
    <w:p w14:paraId="750BB3F5" w14:textId="78172BD4" w:rsidR="003D5DA1" w:rsidRP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lang w:val="uk-UA"/>
        </w:rPr>
        <w:t>___</w:t>
      </w:r>
    </w:p>
    <w:p w14:paraId="72A9A04A" w14:textId="2BF95370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Дослід</w:t>
      </w:r>
      <w:proofErr w:type="spellEnd"/>
      <w:r>
        <w:rPr>
          <w:rFonts w:ascii="Times New Roman" w:hAnsi="Times New Roman"/>
        </w:rPr>
        <w:t xml:space="preserve"> 2.  </w:t>
      </w:r>
      <w:proofErr w:type="spellStart"/>
      <w:r>
        <w:rPr>
          <w:rFonts w:ascii="Times New Roman" w:hAnsi="Times New Roman"/>
          <w:b/>
        </w:rPr>
        <w:t>Перетворення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карбонатів</w:t>
      </w:r>
      <w:proofErr w:type="spellEnd"/>
      <w:r>
        <w:rPr>
          <w:rFonts w:ascii="Times New Roman" w:hAnsi="Times New Roman"/>
          <w:b/>
        </w:rPr>
        <w:t xml:space="preserve"> і </w:t>
      </w:r>
      <w:proofErr w:type="spellStart"/>
      <w:r>
        <w:rPr>
          <w:rFonts w:ascii="Times New Roman" w:hAnsi="Times New Roman"/>
          <w:b/>
        </w:rPr>
        <w:t>гідрогенкарбонатів</w:t>
      </w:r>
      <w:proofErr w:type="spellEnd"/>
      <w:r>
        <w:rPr>
          <w:rFonts w:ascii="Times New Roman" w:hAnsi="Times New Roman"/>
          <w:b/>
        </w:rPr>
        <w:t>.</w:t>
      </w:r>
    </w:p>
    <w:p w14:paraId="7077252D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Зберіть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прилад</w:t>
      </w:r>
      <w:proofErr w:type="spellEnd"/>
      <w:r>
        <w:rPr>
          <w:rFonts w:ascii="Times New Roman" w:hAnsi="Times New Roman"/>
        </w:rPr>
        <w:t xml:space="preserve"> як показано на рисунку.</w:t>
      </w:r>
    </w:p>
    <w:p w14:paraId="25DA1793" w14:textId="77777777" w:rsidR="003D5DA1" w:rsidRDefault="003D5DA1" w:rsidP="003D5DA1">
      <w:pPr>
        <w:pStyle w:val="Normal"/>
        <w:shd w:val="clear" w:color="auto" w:fill="FFFFFF"/>
        <w:jc w:val="center"/>
        <w:rPr>
          <w:rFonts w:ascii="Times New Roman" w:hAnsi="Times New Roman"/>
          <w:b/>
        </w:rPr>
      </w:pPr>
      <w:r>
        <w:rPr>
          <w:noProof/>
        </w:rPr>
        <w:drawing>
          <wp:inline distT="0" distB="0" distL="0" distR="0" wp14:anchorId="7ABB426A" wp14:editId="7CEFD5F7">
            <wp:extent cx="2038350" cy="11525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</w:t>
      </w:r>
    </w:p>
    <w:p w14:paraId="3AC72F5B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 </w:t>
      </w:r>
      <w:proofErr w:type="spellStart"/>
      <w:r>
        <w:rPr>
          <w:rFonts w:ascii="Times New Roman" w:hAnsi="Times New Roman"/>
        </w:rPr>
        <w:t>суху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пробірку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помістіть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трохи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кристалічного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натрій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гідрогенкарбонату</w:t>
      </w:r>
      <w:proofErr w:type="spellEnd"/>
      <w:r>
        <w:rPr>
          <w:rFonts w:ascii="Times New Roman" w:hAnsi="Times New Roman"/>
        </w:rPr>
        <w:t xml:space="preserve"> та </w:t>
      </w:r>
      <w:proofErr w:type="spellStart"/>
      <w:r>
        <w:rPr>
          <w:rFonts w:ascii="Times New Roman" w:hAnsi="Times New Roman"/>
        </w:rPr>
        <w:t>закрийте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пробкою</w:t>
      </w:r>
      <w:proofErr w:type="spellEnd"/>
      <w:r>
        <w:rPr>
          <w:rFonts w:ascii="Times New Roman" w:hAnsi="Times New Roman"/>
        </w:rPr>
        <w:t xml:space="preserve"> з </w:t>
      </w:r>
      <w:proofErr w:type="spellStart"/>
      <w:r>
        <w:rPr>
          <w:rFonts w:ascii="Times New Roman" w:hAnsi="Times New Roman"/>
        </w:rPr>
        <w:t>газовідвідною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трубкою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кінець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якої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опустіть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пробірку</w:t>
      </w:r>
      <w:proofErr w:type="spellEnd"/>
      <w:r>
        <w:rPr>
          <w:rFonts w:ascii="Times New Roman" w:hAnsi="Times New Roman"/>
        </w:rPr>
        <w:t xml:space="preserve"> з невеликою </w:t>
      </w:r>
      <w:proofErr w:type="spellStart"/>
      <w:r>
        <w:rPr>
          <w:rFonts w:ascii="Times New Roman" w:hAnsi="Times New Roman"/>
        </w:rPr>
        <w:t>кількістю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вапняної</w:t>
      </w:r>
      <w:proofErr w:type="spellEnd"/>
      <w:r>
        <w:rPr>
          <w:rFonts w:ascii="Times New Roman" w:hAnsi="Times New Roman"/>
        </w:rPr>
        <w:t xml:space="preserve"> води. </w:t>
      </w:r>
      <w:proofErr w:type="spellStart"/>
      <w:r>
        <w:rPr>
          <w:rFonts w:ascii="Times New Roman" w:hAnsi="Times New Roman"/>
        </w:rPr>
        <w:lastRenderedPageBreak/>
        <w:t>Прогрійте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спочатку</w:t>
      </w:r>
      <w:proofErr w:type="spellEnd"/>
      <w:r>
        <w:rPr>
          <w:rFonts w:ascii="Times New Roman" w:hAnsi="Times New Roman"/>
        </w:rPr>
        <w:t xml:space="preserve"> всю </w:t>
      </w:r>
      <w:proofErr w:type="spellStart"/>
      <w:r>
        <w:rPr>
          <w:rFonts w:ascii="Times New Roman" w:hAnsi="Times New Roman"/>
        </w:rPr>
        <w:t>пробірку</w:t>
      </w:r>
      <w:proofErr w:type="spellEnd"/>
      <w:r>
        <w:rPr>
          <w:rFonts w:ascii="Times New Roman" w:hAnsi="Times New Roman"/>
        </w:rPr>
        <w:t xml:space="preserve">, а </w:t>
      </w:r>
      <w:proofErr w:type="spellStart"/>
      <w:r>
        <w:rPr>
          <w:rFonts w:ascii="Times New Roman" w:hAnsi="Times New Roman"/>
        </w:rPr>
        <w:t>потім</w:t>
      </w:r>
      <w:proofErr w:type="spellEnd"/>
      <w:r>
        <w:rPr>
          <w:rFonts w:ascii="Times New Roman" w:hAnsi="Times New Roman"/>
        </w:rPr>
        <w:t xml:space="preserve"> те </w:t>
      </w:r>
      <w:proofErr w:type="spellStart"/>
      <w:r>
        <w:rPr>
          <w:rFonts w:ascii="Times New Roman" w:hAnsi="Times New Roman"/>
        </w:rPr>
        <w:t>місце</w:t>
      </w:r>
      <w:proofErr w:type="spellEnd"/>
      <w:r>
        <w:rPr>
          <w:rFonts w:ascii="Times New Roman" w:hAnsi="Times New Roman"/>
        </w:rPr>
        <w:t xml:space="preserve">, де </w:t>
      </w:r>
      <w:proofErr w:type="spellStart"/>
      <w:r>
        <w:rPr>
          <w:rFonts w:ascii="Times New Roman" w:hAnsi="Times New Roman"/>
        </w:rPr>
        <w:t>знаходиться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сіль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Нагрівання</w:t>
      </w:r>
      <w:proofErr w:type="spellEnd"/>
      <w:r>
        <w:rPr>
          <w:rFonts w:ascii="Times New Roman" w:hAnsi="Times New Roman"/>
        </w:rPr>
        <w:t xml:space="preserve"> треба </w:t>
      </w:r>
      <w:proofErr w:type="spellStart"/>
      <w:r>
        <w:rPr>
          <w:rFonts w:ascii="Times New Roman" w:hAnsi="Times New Roman"/>
        </w:rPr>
        <w:t>проводити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доти</w:t>
      </w:r>
      <w:proofErr w:type="spellEnd"/>
      <w:r>
        <w:rPr>
          <w:rFonts w:ascii="Times New Roman" w:hAnsi="Times New Roman"/>
        </w:rPr>
        <w:t xml:space="preserve">, доки не </w:t>
      </w:r>
      <w:proofErr w:type="spellStart"/>
      <w:r>
        <w:rPr>
          <w:rFonts w:ascii="Times New Roman" w:hAnsi="Times New Roman"/>
        </w:rPr>
        <w:t>відбудуться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зміни</w:t>
      </w:r>
      <w:proofErr w:type="spellEnd"/>
      <w:r>
        <w:rPr>
          <w:rFonts w:ascii="Times New Roman" w:hAnsi="Times New Roman"/>
        </w:rPr>
        <w:t xml:space="preserve"> у </w:t>
      </w:r>
      <w:proofErr w:type="spellStart"/>
      <w:r>
        <w:rPr>
          <w:rFonts w:ascii="Times New Roman" w:hAnsi="Times New Roman"/>
        </w:rPr>
        <w:t>пробірці</w:t>
      </w:r>
      <w:proofErr w:type="spellEnd"/>
      <w:r>
        <w:rPr>
          <w:rFonts w:ascii="Times New Roman" w:hAnsi="Times New Roman"/>
        </w:rPr>
        <w:t>.</w:t>
      </w:r>
    </w:p>
    <w:p w14:paraId="06707E71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У </w:t>
      </w:r>
      <w:proofErr w:type="spellStart"/>
      <w:r>
        <w:rPr>
          <w:rFonts w:ascii="Times New Roman" w:hAnsi="Times New Roman"/>
        </w:rPr>
        <w:t>результаті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реакції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утворюється</w:t>
      </w:r>
      <w:proofErr w:type="spellEnd"/>
      <w:r>
        <w:rPr>
          <w:rFonts w:ascii="Times New Roman" w:hAnsi="Times New Roman"/>
        </w:rPr>
        <w:t xml:space="preserve">:____ . </w:t>
      </w:r>
      <w:proofErr w:type="spellStart"/>
      <w:r>
        <w:rPr>
          <w:rFonts w:ascii="Times New Roman" w:hAnsi="Times New Roman"/>
        </w:rPr>
        <w:t>Рівняння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реакції</w:t>
      </w:r>
      <w:proofErr w:type="spellEnd"/>
      <w:r>
        <w:rPr>
          <w:rFonts w:ascii="Times New Roman" w:hAnsi="Times New Roman"/>
        </w:rPr>
        <w:t>___________________________________</w:t>
      </w:r>
    </w:p>
    <w:p w14:paraId="24AF7A5D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Карбон (IV) оксид </w:t>
      </w:r>
      <w:proofErr w:type="spellStart"/>
      <w:r>
        <w:rPr>
          <w:rFonts w:ascii="Times New Roman" w:hAnsi="Times New Roman"/>
        </w:rPr>
        <w:t>можна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одержати</w:t>
      </w:r>
      <w:proofErr w:type="spellEnd"/>
      <w:r>
        <w:rPr>
          <w:rFonts w:ascii="Times New Roman" w:hAnsi="Times New Roman"/>
        </w:rPr>
        <w:t xml:space="preserve"> в </w:t>
      </w:r>
      <w:proofErr w:type="spellStart"/>
      <w:r>
        <w:rPr>
          <w:rFonts w:ascii="Times New Roman" w:hAnsi="Times New Roman"/>
        </w:rPr>
        <w:t>результаті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реакції</w:t>
      </w:r>
      <w:proofErr w:type="spellEnd"/>
      <w:r>
        <w:rPr>
          <w:rFonts w:ascii="Times New Roman" w:hAnsi="Times New Roman"/>
        </w:rPr>
        <w:t>____________________________________</w:t>
      </w:r>
    </w:p>
    <w:p w14:paraId="7AF5F5EF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14:paraId="48E8BBD9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Карбонати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можна</w:t>
      </w:r>
      <w:proofErr w:type="spellEnd"/>
      <w:r>
        <w:rPr>
          <w:rFonts w:ascii="Times New Roman" w:hAnsi="Times New Roman"/>
        </w:rPr>
        <w:t xml:space="preserve"> перевести в </w:t>
      </w:r>
      <w:proofErr w:type="spellStart"/>
      <w:r>
        <w:rPr>
          <w:rFonts w:ascii="Times New Roman" w:hAnsi="Times New Roman"/>
        </w:rPr>
        <w:t>гідрогенкарбонати</w:t>
      </w:r>
      <w:proofErr w:type="spellEnd"/>
      <w:r>
        <w:rPr>
          <w:rFonts w:ascii="Times New Roman" w:hAnsi="Times New Roman"/>
        </w:rPr>
        <w:t xml:space="preserve"> при  _____________________________________</w:t>
      </w:r>
    </w:p>
    <w:p w14:paraId="237B4E92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Гідрогенкарбонати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перетворюються</w:t>
      </w:r>
      <w:proofErr w:type="spellEnd"/>
      <w:r>
        <w:rPr>
          <w:rFonts w:ascii="Times New Roman" w:hAnsi="Times New Roman"/>
        </w:rPr>
        <w:t xml:space="preserve"> в </w:t>
      </w:r>
      <w:proofErr w:type="spellStart"/>
      <w:r>
        <w:rPr>
          <w:rFonts w:ascii="Times New Roman" w:hAnsi="Times New Roman"/>
        </w:rPr>
        <w:t>карбонати</w:t>
      </w:r>
      <w:proofErr w:type="spellEnd"/>
      <w:r>
        <w:rPr>
          <w:rFonts w:ascii="Times New Roman" w:hAnsi="Times New Roman"/>
        </w:rPr>
        <w:t xml:space="preserve"> за таких умов: _____________________________</w:t>
      </w:r>
    </w:p>
    <w:p w14:paraId="4C820F9B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Якісною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реакцією</w:t>
      </w:r>
      <w:proofErr w:type="spellEnd"/>
      <w:r>
        <w:rPr>
          <w:rFonts w:ascii="Times New Roman" w:hAnsi="Times New Roman"/>
        </w:rPr>
        <w:t xml:space="preserve"> на </w:t>
      </w:r>
      <w:proofErr w:type="spellStart"/>
      <w:r>
        <w:rPr>
          <w:rFonts w:ascii="Times New Roman" w:hAnsi="Times New Roman"/>
        </w:rPr>
        <w:t>карбонати</w:t>
      </w:r>
      <w:proofErr w:type="spellEnd"/>
      <w:r>
        <w:rPr>
          <w:rFonts w:ascii="Times New Roman" w:hAnsi="Times New Roman"/>
        </w:rPr>
        <w:t xml:space="preserve"> є:______________________________________________________</w:t>
      </w:r>
    </w:p>
    <w:p w14:paraId="349D7B9C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189BE265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Висновок</w:t>
      </w:r>
      <w:proofErr w:type="spellEnd"/>
      <w:r>
        <w:rPr>
          <w:rFonts w:ascii="Times New Roman" w:hAnsi="Times New Roman"/>
        </w:rPr>
        <w:t>: _________________________________________________________________________</w:t>
      </w:r>
    </w:p>
    <w:p w14:paraId="2F49048D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14:paraId="1F40501E" w14:textId="77777777" w:rsidR="003D5DA1" w:rsidRDefault="003D5DA1" w:rsidP="003D5DA1">
      <w:pPr>
        <w:pStyle w:val="Normal"/>
        <w:shd w:val="clear" w:color="auto" w:fill="FFFFFF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14:paraId="014E5FE6" w14:textId="77777777" w:rsidR="003D5DA1" w:rsidRDefault="003D5DA1" w:rsidP="003D5DA1">
      <w:pPr>
        <w:pStyle w:val="Normal"/>
        <w:shd w:val="clear" w:color="auto" w:fill="FFFFFF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14:paraId="36C1BB98" w14:textId="77777777" w:rsidR="003D5DA1" w:rsidRDefault="003D5DA1" w:rsidP="003D5DA1">
      <w:pPr>
        <w:pStyle w:val="Normal"/>
        <w:shd w:val="clear" w:color="auto" w:fill="FFFFFF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Перевірочні</w:t>
      </w:r>
      <w:proofErr w:type="spellEnd"/>
      <w:r>
        <w:rPr>
          <w:rFonts w:ascii="Times New Roman" w:hAnsi="Times New Roman"/>
          <w:b/>
        </w:rPr>
        <w:t xml:space="preserve"> тести</w:t>
      </w:r>
    </w:p>
    <w:p w14:paraId="4146832C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  <w:vertAlign w:val="subscript"/>
        </w:rPr>
      </w:pPr>
      <w:r>
        <w:rPr>
          <w:rFonts w:ascii="Times New Roman" w:hAnsi="Times New Roman"/>
          <w:b/>
        </w:rPr>
        <w:t xml:space="preserve">1. Яка </w:t>
      </w:r>
      <w:proofErr w:type="spellStart"/>
      <w:r>
        <w:rPr>
          <w:rFonts w:ascii="Times New Roman" w:hAnsi="Times New Roman"/>
          <w:b/>
        </w:rPr>
        <w:t>із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реакцій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відбувається</w:t>
      </w:r>
      <w:proofErr w:type="spellEnd"/>
      <w:r>
        <w:rPr>
          <w:rFonts w:ascii="Times New Roman" w:hAnsi="Times New Roman"/>
          <w:b/>
        </w:rPr>
        <w:t xml:space="preserve"> в </w:t>
      </w:r>
      <w:proofErr w:type="spellStart"/>
      <w:r>
        <w:rPr>
          <w:rFonts w:ascii="Times New Roman" w:hAnsi="Times New Roman"/>
          <w:b/>
        </w:rPr>
        <w:t>розчині</w:t>
      </w:r>
      <w:proofErr w:type="spellEnd"/>
      <w:r>
        <w:rPr>
          <w:rFonts w:ascii="Times New Roman" w:hAnsi="Times New Roman"/>
          <w:b/>
        </w:rPr>
        <w:t xml:space="preserve"> за такою схемою: </w:t>
      </w:r>
      <w:r>
        <w:rPr>
          <w:rFonts w:ascii="Times New Roman" w:hAnsi="Times New Roman"/>
        </w:rPr>
        <w:t>2H</w:t>
      </w:r>
      <w:r>
        <w:rPr>
          <w:rFonts w:ascii="Times New Roman" w:hAnsi="Times New Roman"/>
          <w:vertAlign w:val="superscript"/>
        </w:rPr>
        <w:t>+</w:t>
      </w:r>
      <w:r>
        <w:rPr>
          <w:rFonts w:ascii="Times New Roman" w:hAnsi="Times New Roman"/>
        </w:rPr>
        <w:t xml:space="preserve"> + CO</w:t>
      </w:r>
      <w:r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= H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O + CO</w:t>
      </w:r>
      <w:r>
        <w:rPr>
          <w:rFonts w:ascii="Times New Roman" w:hAnsi="Times New Roman"/>
          <w:vertAlign w:val="subscript"/>
        </w:rPr>
        <w:t>2</w:t>
      </w:r>
    </w:p>
    <w:p w14:paraId="492302D4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а) </w:t>
      </w:r>
      <w:proofErr w:type="spellStart"/>
      <w:r>
        <w:rPr>
          <w:rFonts w:ascii="Times New Roman" w:hAnsi="Times New Roman"/>
        </w:rPr>
        <w:t>між</w:t>
      </w:r>
      <w:proofErr w:type="spellEnd"/>
      <w:r>
        <w:rPr>
          <w:rFonts w:ascii="Times New Roman" w:hAnsi="Times New Roman"/>
        </w:rPr>
        <w:t xml:space="preserve"> водою і </w:t>
      </w:r>
      <w:proofErr w:type="spellStart"/>
      <w:r>
        <w:rPr>
          <w:rFonts w:ascii="Times New Roman" w:hAnsi="Times New Roman"/>
        </w:rPr>
        <w:t>натрій</w:t>
      </w:r>
      <w:proofErr w:type="spellEnd"/>
      <w:r>
        <w:rPr>
          <w:rFonts w:ascii="Times New Roman" w:hAnsi="Times New Roman"/>
        </w:rPr>
        <w:t xml:space="preserve"> карбонатом; б) </w:t>
      </w:r>
      <w:proofErr w:type="spellStart"/>
      <w:r>
        <w:rPr>
          <w:rFonts w:ascii="Times New Roman" w:hAnsi="Times New Roman"/>
        </w:rPr>
        <w:t>між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хлоридної</w:t>
      </w:r>
      <w:proofErr w:type="spellEnd"/>
      <w:r>
        <w:rPr>
          <w:rFonts w:ascii="Times New Roman" w:hAnsi="Times New Roman"/>
        </w:rPr>
        <w:t xml:space="preserve"> кислотою і </w:t>
      </w:r>
      <w:proofErr w:type="spellStart"/>
      <w:r>
        <w:rPr>
          <w:rFonts w:ascii="Times New Roman" w:hAnsi="Times New Roman"/>
        </w:rPr>
        <w:t>калій</w:t>
      </w:r>
      <w:proofErr w:type="spellEnd"/>
      <w:r>
        <w:rPr>
          <w:rFonts w:ascii="Times New Roman" w:hAnsi="Times New Roman"/>
        </w:rPr>
        <w:t xml:space="preserve"> карбонатом</w:t>
      </w:r>
    </w:p>
    <w:p w14:paraId="5F3062AB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</w:rPr>
        <w:t>(1) – а;                  (2) а, б                         (3) – б</w:t>
      </w:r>
    </w:p>
    <w:p w14:paraId="5E462A4A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2. </w:t>
      </w:r>
      <w:proofErr w:type="spellStart"/>
      <w:r>
        <w:rPr>
          <w:rFonts w:ascii="Times New Roman" w:hAnsi="Times New Roman"/>
          <w:b/>
        </w:rPr>
        <w:t>Які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хімічні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властивості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проявляє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вищий</w:t>
      </w:r>
      <w:proofErr w:type="spellEnd"/>
      <w:r>
        <w:rPr>
          <w:rFonts w:ascii="Times New Roman" w:hAnsi="Times New Roman"/>
          <w:b/>
        </w:rPr>
        <w:t xml:space="preserve"> оксид </w:t>
      </w:r>
      <w:proofErr w:type="spellStart"/>
      <w:r>
        <w:rPr>
          <w:rFonts w:ascii="Times New Roman" w:hAnsi="Times New Roman"/>
          <w:b/>
        </w:rPr>
        <w:t>із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порядковим</w:t>
      </w:r>
      <w:proofErr w:type="spellEnd"/>
      <w:r>
        <w:rPr>
          <w:rFonts w:ascii="Times New Roman" w:hAnsi="Times New Roman"/>
          <w:b/>
        </w:rPr>
        <w:t xml:space="preserve"> номером 6.</w:t>
      </w:r>
    </w:p>
    <w:p w14:paraId="44D12F80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а) </w:t>
      </w:r>
      <w:proofErr w:type="spellStart"/>
      <w:r>
        <w:rPr>
          <w:rFonts w:ascii="Times New Roman" w:hAnsi="Times New Roman"/>
        </w:rPr>
        <w:t>основні</w:t>
      </w:r>
      <w:proofErr w:type="spellEnd"/>
      <w:r>
        <w:rPr>
          <w:rFonts w:ascii="Times New Roman" w:hAnsi="Times New Roman"/>
        </w:rPr>
        <w:t xml:space="preserve">;      б) </w:t>
      </w:r>
      <w:proofErr w:type="spellStart"/>
      <w:r>
        <w:rPr>
          <w:rFonts w:ascii="Times New Roman" w:hAnsi="Times New Roman"/>
        </w:rPr>
        <w:t>амфотерні</w:t>
      </w:r>
      <w:proofErr w:type="spellEnd"/>
      <w:r>
        <w:rPr>
          <w:rFonts w:ascii="Times New Roman" w:hAnsi="Times New Roman"/>
        </w:rPr>
        <w:t xml:space="preserve">;        в) </w:t>
      </w:r>
      <w:proofErr w:type="spellStart"/>
      <w:r>
        <w:rPr>
          <w:rFonts w:ascii="Times New Roman" w:hAnsi="Times New Roman"/>
        </w:rPr>
        <w:t>кислотні</w:t>
      </w:r>
      <w:proofErr w:type="spellEnd"/>
      <w:r>
        <w:rPr>
          <w:rFonts w:ascii="Times New Roman" w:hAnsi="Times New Roman"/>
        </w:rPr>
        <w:t>.</w:t>
      </w:r>
    </w:p>
    <w:p w14:paraId="28181A71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  <w:b/>
          <w:vertAlign w:val="subscript"/>
        </w:rPr>
      </w:pPr>
      <w:r>
        <w:rPr>
          <w:rFonts w:ascii="Times New Roman" w:hAnsi="Times New Roman"/>
          <w:b/>
        </w:rPr>
        <w:t xml:space="preserve">3. Формула </w:t>
      </w:r>
      <w:proofErr w:type="spellStart"/>
      <w:r>
        <w:rPr>
          <w:rFonts w:ascii="Times New Roman" w:hAnsi="Times New Roman"/>
          <w:b/>
        </w:rPr>
        <w:t>питної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соди</w:t>
      </w:r>
      <w:proofErr w:type="spellEnd"/>
      <w:r>
        <w:rPr>
          <w:rFonts w:ascii="Times New Roman" w:hAnsi="Times New Roman"/>
          <w:b/>
        </w:rPr>
        <w:t>: а)Na</w:t>
      </w:r>
      <w:r>
        <w:rPr>
          <w:rFonts w:ascii="Times New Roman" w:hAnsi="Times New Roman"/>
          <w:b/>
          <w:vertAlign w:val="subscript"/>
        </w:rPr>
        <w:t>3</w:t>
      </w:r>
      <w:r>
        <w:rPr>
          <w:rFonts w:ascii="Times New Roman" w:hAnsi="Times New Roman"/>
          <w:b/>
        </w:rPr>
        <w:t>CO</w:t>
      </w:r>
      <w:r>
        <w:rPr>
          <w:rFonts w:ascii="Times New Roman" w:hAnsi="Times New Roman"/>
          <w:b/>
          <w:vertAlign w:val="subscript"/>
        </w:rPr>
        <w:t>3</w:t>
      </w:r>
      <w:r>
        <w:rPr>
          <w:rFonts w:ascii="Times New Roman" w:hAnsi="Times New Roman"/>
          <w:b/>
        </w:rPr>
        <w:t xml:space="preserve">     б) NaHCO</w:t>
      </w:r>
      <w:r>
        <w:rPr>
          <w:rFonts w:ascii="Times New Roman" w:hAnsi="Times New Roman"/>
          <w:b/>
          <w:vertAlign w:val="subscript"/>
        </w:rPr>
        <w:t>3</w:t>
      </w:r>
      <w:r>
        <w:rPr>
          <w:rFonts w:ascii="Times New Roman" w:hAnsi="Times New Roman"/>
          <w:b/>
        </w:rPr>
        <w:t xml:space="preserve">   в)KHCO</w:t>
      </w:r>
      <w:r>
        <w:rPr>
          <w:rFonts w:ascii="Times New Roman" w:hAnsi="Times New Roman"/>
          <w:b/>
          <w:vertAlign w:val="subscript"/>
        </w:rPr>
        <w:t>3</w:t>
      </w:r>
    </w:p>
    <w:p w14:paraId="3FBB2BD4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4. </w:t>
      </w:r>
      <w:proofErr w:type="spellStart"/>
      <w:r>
        <w:rPr>
          <w:rFonts w:ascii="Times New Roman" w:hAnsi="Times New Roman"/>
          <w:b/>
        </w:rPr>
        <w:t>Гідрогенкарбонати</w:t>
      </w:r>
      <w:proofErr w:type="spellEnd"/>
      <w:r>
        <w:rPr>
          <w:rFonts w:ascii="Times New Roman" w:hAnsi="Times New Roman"/>
          <w:b/>
        </w:rPr>
        <w:t xml:space="preserve"> – </w:t>
      </w:r>
      <w:proofErr w:type="spellStart"/>
      <w:r>
        <w:rPr>
          <w:rFonts w:ascii="Times New Roman" w:hAnsi="Times New Roman"/>
          <w:b/>
        </w:rPr>
        <w:t>це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кислі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солі</w:t>
      </w:r>
      <w:proofErr w:type="spellEnd"/>
      <w:r>
        <w:rPr>
          <w:rFonts w:ascii="Times New Roman" w:hAnsi="Times New Roman"/>
          <w:b/>
        </w:rPr>
        <w:t>:</w:t>
      </w:r>
    </w:p>
    <w:p w14:paraId="0A8D4880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а) </w:t>
      </w:r>
      <w:proofErr w:type="spellStart"/>
      <w:r>
        <w:rPr>
          <w:rFonts w:ascii="Times New Roman" w:hAnsi="Times New Roman"/>
        </w:rPr>
        <w:t>силікатної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кислоти</w:t>
      </w:r>
      <w:proofErr w:type="spellEnd"/>
      <w:r>
        <w:rPr>
          <w:rFonts w:ascii="Times New Roman" w:hAnsi="Times New Roman"/>
        </w:rPr>
        <w:t xml:space="preserve">;     б) </w:t>
      </w:r>
      <w:proofErr w:type="spellStart"/>
      <w:r>
        <w:rPr>
          <w:rFonts w:ascii="Times New Roman" w:hAnsi="Times New Roman"/>
        </w:rPr>
        <w:t>карбонатної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кислоти</w:t>
      </w:r>
      <w:proofErr w:type="spellEnd"/>
      <w:r>
        <w:rPr>
          <w:rFonts w:ascii="Times New Roman" w:hAnsi="Times New Roman"/>
        </w:rPr>
        <w:t xml:space="preserve">;     в) </w:t>
      </w:r>
      <w:proofErr w:type="spellStart"/>
      <w:r>
        <w:rPr>
          <w:rFonts w:ascii="Times New Roman" w:hAnsi="Times New Roman"/>
        </w:rPr>
        <w:t>сульфатної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кислоти</w:t>
      </w:r>
      <w:proofErr w:type="spellEnd"/>
      <w:r>
        <w:rPr>
          <w:rFonts w:ascii="Times New Roman" w:hAnsi="Times New Roman"/>
        </w:rPr>
        <w:t>.</w:t>
      </w:r>
    </w:p>
    <w:p w14:paraId="6922F9DD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5. </w:t>
      </w:r>
      <w:proofErr w:type="spellStart"/>
      <w:r>
        <w:rPr>
          <w:rFonts w:ascii="Times New Roman" w:hAnsi="Times New Roman"/>
          <w:b/>
        </w:rPr>
        <w:t>Щоб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розпізнати</w:t>
      </w:r>
      <w:proofErr w:type="spellEnd"/>
      <w:r>
        <w:rPr>
          <w:rFonts w:ascii="Times New Roman" w:hAnsi="Times New Roman"/>
          <w:b/>
        </w:rPr>
        <w:t xml:space="preserve"> карбонат, </w:t>
      </w:r>
      <w:proofErr w:type="spellStart"/>
      <w:r>
        <w:rPr>
          <w:rFonts w:ascii="Times New Roman" w:hAnsi="Times New Roman"/>
          <w:b/>
        </w:rPr>
        <w:t>необхідно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скористатися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розчином</w:t>
      </w:r>
      <w:proofErr w:type="spellEnd"/>
      <w:r>
        <w:rPr>
          <w:rFonts w:ascii="Times New Roman" w:hAnsi="Times New Roman"/>
          <w:b/>
        </w:rPr>
        <w:t>:</w:t>
      </w:r>
    </w:p>
    <w:p w14:paraId="7DD8894B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а) </w:t>
      </w:r>
      <w:proofErr w:type="spellStart"/>
      <w:r>
        <w:rPr>
          <w:rFonts w:ascii="Times New Roman" w:hAnsi="Times New Roman"/>
        </w:rPr>
        <w:t>сильної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кислоти</w:t>
      </w:r>
      <w:proofErr w:type="spellEnd"/>
      <w:r>
        <w:rPr>
          <w:rFonts w:ascii="Times New Roman" w:hAnsi="Times New Roman"/>
        </w:rPr>
        <w:t xml:space="preserve">        б) лугу        в) </w:t>
      </w:r>
      <w:proofErr w:type="spellStart"/>
      <w:r>
        <w:rPr>
          <w:rFonts w:ascii="Times New Roman" w:hAnsi="Times New Roman"/>
        </w:rPr>
        <w:t>солі</w:t>
      </w:r>
      <w:proofErr w:type="spellEnd"/>
    </w:p>
    <w:p w14:paraId="771805AB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6. </w:t>
      </w:r>
      <w:proofErr w:type="spellStart"/>
      <w:r>
        <w:rPr>
          <w:rFonts w:ascii="Times New Roman" w:hAnsi="Times New Roman"/>
          <w:b/>
        </w:rPr>
        <w:t>Чому</w:t>
      </w:r>
      <w:proofErr w:type="spellEnd"/>
      <w:r>
        <w:rPr>
          <w:rFonts w:ascii="Times New Roman" w:hAnsi="Times New Roman"/>
          <w:b/>
        </w:rPr>
        <w:t xml:space="preserve"> при </w:t>
      </w:r>
      <w:proofErr w:type="spellStart"/>
      <w:r>
        <w:rPr>
          <w:rFonts w:ascii="Times New Roman" w:hAnsi="Times New Roman"/>
          <w:b/>
        </w:rPr>
        <w:t>насиченні</w:t>
      </w:r>
      <w:proofErr w:type="spellEnd"/>
      <w:r>
        <w:rPr>
          <w:rFonts w:ascii="Times New Roman" w:hAnsi="Times New Roman"/>
          <w:b/>
        </w:rPr>
        <w:t xml:space="preserve"> води карбон (IV) оксидом лакмус </w:t>
      </w:r>
      <w:proofErr w:type="spellStart"/>
      <w:r>
        <w:rPr>
          <w:rFonts w:ascii="Times New Roman" w:hAnsi="Times New Roman"/>
          <w:b/>
        </w:rPr>
        <w:t>забарвлюється</w:t>
      </w:r>
      <w:proofErr w:type="spellEnd"/>
      <w:r>
        <w:rPr>
          <w:rFonts w:ascii="Times New Roman" w:hAnsi="Times New Roman"/>
          <w:b/>
        </w:rPr>
        <w:t xml:space="preserve"> у </w:t>
      </w:r>
      <w:proofErr w:type="spellStart"/>
      <w:r>
        <w:rPr>
          <w:rFonts w:ascii="Times New Roman" w:hAnsi="Times New Roman"/>
          <w:b/>
        </w:rPr>
        <w:t>червоний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колір</w:t>
      </w:r>
      <w:proofErr w:type="spellEnd"/>
      <w:r>
        <w:rPr>
          <w:rFonts w:ascii="Times New Roman" w:hAnsi="Times New Roman"/>
          <w:b/>
        </w:rPr>
        <w:t>:</w:t>
      </w:r>
    </w:p>
    <w:p w14:paraId="6F9E6209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а) </w:t>
      </w:r>
      <w:proofErr w:type="spellStart"/>
      <w:r>
        <w:rPr>
          <w:rFonts w:ascii="Times New Roman" w:hAnsi="Times New Roman"/>
        </w:rPr>
        <w:t>утворюється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сіль</w:t>
      </w:r>
      <w:proofErr w:type="spellEnd"/>
      <w:r>
        <w:rPr>
          <w:rFonts w:ascii="Times New Roman" w:hAnsi="Times New Roman"/>
        </w:rPr>
        <w:t xml:space="preserve">     б) </w:t>
      </w:r>
      <w:proofErr w:type="spellStart"/>
      <w:r>
        <w:rPr>
          <w:rFonts w:ascii="Times New Roman" w:hAnsi="Times New Roman"/>
        </w:rPr>
        <w:t>утворюється</w:t>
      </w:r>
      <w:proofErr w:type="spellEnd"/>
      <w:r>
        <w:rPr>
          <w:rFonts w:ascii="Times New Roman" w:hAnsi="Times New Roman"/>
        </w:rPr>
        <w:t xml:space="preserve"> кислота      в) </w:t>
      </w:r>
      <w:proofErr w:type="spellStart"/>
      <w:r>
        <w:rPr>
          <w:rFonts w:ascii="Times New Roman" w:hAnsi="Times New Roman"/>
        </w:rPr>
        <w:t>утворюється</w:t>
      </w:r>
      <w:proofErr w:type="spellEnd"/>
      <w:r>
        <w:rPr>
          <w:rFonts w:ascii="Times New Roman" w:hAnsi="Times New Roman"/>
        </w:rPr>
        <w:t xml:space="preserve"> луг</w:t>
      </w:r>
    </w:p>
    <w:p w14:paraId="2A23E949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7. </w:t>
      </w:r>
      <w:proofErr w:type="spellStart"/>
      <w:r>
        <w:rPr>
          <w:rFonts w:ascii="Times New Roman" w:hAnsi="Times New Roman"/>
          <w:b/>
        </w:rPr>
        <w:t>Які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із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вказаних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речовин</w:t>
      </w:r>
      <w:proofErr w:type="spellEnd"/>
      <w:r>
        <w:rPr>
          <w:rFonts w:ascii="Times New Roman" w:hAnsi="Times New Roman"/>
          <w:b/>
        </w:rPr>
        <w:t xml:space="preserve"> у водному </w:t>
      </w:r>
      <w:proofErr w:type="spellStart"/>
      <w:r>
        <w:rPr>
          <w:rFonts w:ascii="Times New Roman" w:hAnsi="Times New Roman"/>
          <w:b/>
        </w:rPr>
        <w:t>розчині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дисоціюють</w:t>
      </w:r>
      <w:proofErr w:type="spellEnd"/>
      <w:r>
        <w:rPr>
          <w:rFonts w:ascii="Times New Roman" w:hAnsi="Times New Roman"/>
          <w:b/>
        </w:rPr>
        <w:t xml:space="preserve"> з </w:t>
      </w:r>
      <w:proofErr w:type="spellStart"/>
      <w:r>
        <w:rPr>
          <w:rFonts w:ascii="Times New Roman" w:hAnsi="Times New Roman"/>
          <w:b/>
        </w:rPr>
        <w:t>утворенням</w:t>
      </w:r>
      <w:proofErr w:type="spellEnd"/>
      <w:r>
        <w:rPr>
          <w:rFonts w:ascii="Times New Roman" w:hAnsi="Times New Roman"/>
          <w:b/>
        </w:rPr>
        <w:t xml:space="preserve"> йону СО</w:t>
      </w:r>
      <w:r>
        <w:rPr>
          <w:rFonts w:ascii="Times New Roman" w:hAnsi="Times New Roman"/>
          <w:b/>
          <w:vertAlign w:val="subscript"/>
        </w:rPr>
        <w:t>3</w:t>
      </w:r>
      <w:r>
        <w:rPr>
          <w:rFonts w:ascii="Times New Roman" w:hAnsi="Times New Roman"/>
          <w:b/>
        </w:rPr>
        <w:t>:</w:t>
      </w:r>
    </w:p>
    <w:p w14:paraId="3EB94C4B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</w:rPr>
        <w:t>а) Na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                 б) KHCO</w:t>
      </w:r>
      <w:r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         в) CaCO</w:t>
      </w:r>
      <w:r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     </w:t>
      </w:r>
    </w:p>
    <w:p w14:paraId="65B0AA9E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8. </w:t>
      </w:r>
      <w:proofErr w:type="spellStart"/>
      <w:r>
        <w:rPr>
          <w:rFonts w:ascii="Times New Roman" w:hAnsi="Times New Roman"/>
          <w:b/>
        </w:rPr>
        <w:t>Які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із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вказаних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речовин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розкладаються</w:t>
      </w:r>
      <w:proofErr w:type="spellEnd"/>
      <w:r>
        <w:rPr>
          <w:rFonts w:ascii="Times New Roman" w:hAnsi="Times New Roman"/>
          <w:b/>
        </w:rPr>
        <w:t xml:space="preserve"> при </w:t>
      </w:r>
      <w:proofErr w:type="spellStart"/>
      <w:r>
        <w:rPr>
          <w:rFonts w:ascii="Times New Roman" w:hAnsi="Times New Roman"/>
          <w:b/>
        </w:rPr>
        <w:t>температурі</w:t>
      </w:r>
      <w:proofErr w:type="spellEnd"/>
      <w:r>
        <w:rPr>
          <w:rFonts w:ascii="Times New Roman" w:hAnsi="Times New Roman"/>
          <w:b/>
        </w:rPr>
        <w:t>:</w:t>
      </w:r>
    </w:p>
    <w:p w14:paraId="458E5347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</w:rPr>
        <w:t>а)  Na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      б) BaCO</w:t>
      </w:r>
      <w:r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 xml:space="preserve">      в) CaCO</w:t>
      </w:r>
      <w:r>
        <w:rPr>
          <w:rFonts w:ascii="Times New Roman" w:hAnsi="Times New Roman"/>
          <w:vertAlign w:val="subscript"/>
        </w:rPr>
        <w:t>3</w:t>
      </w:r>
    </w:p>
    <w:p w14:paraId="001DA982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9. </w:t>
      </w:r>
      <w:proofErr w:type="spellStart"/>
      <w:r>
        <w:rPr>
          <w:rFonts w:ascii="Times New Roman" w:hAnsi="Times New Roman"/>
          <w:b/>
        </w:rPr>
        <w:t>Виберіть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електроліти</w:t>
      </w:r>
      <w:proofErr w:type="spellEnd"/>
      <w:r>
        <w:rPr>
          <w:rFonts w:ascii="Times New Roman" w:hAnsi="Times New Roman"/>
          <w:b/>
        </w:rPr>
        <w:t xml:space="preserve">, </w:t>
      </w:r>
      <w:proofErr w:type="spellStart"/>
      <w:r>
        <w:rPr>
          <w:rFonts w:ascii="Times New Roman" w:hAnsi="Times New Roman"/>
          <w:b/>
        </w:rPr>
        <w:t>які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внаслідок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дисоціації</w:t>
      </w:r>
      <w:proofErr w:type="spellEnd"/>
      <w:r>
        <w:rPr>
          <w:rFonts w:ascii="Times New Roman" w:hAnsi="Times New Roman"/>
          <w:b/>
        </w:rPr>
        <w:t xml:space="preserve"> у </w:t>
      </w:r>
      <w:proofErr w:type="spellStart"/>
      <w:r>
        <w:rPr>
          <w:rFonts w:ascii="Times New Roman" w:hAnsi="Times New Roman"/>
          <w:b/>
        </w:rPr>
        <w:t>водних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розчинах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утворюють</w:t>
      </w:r>
      <w:proofErr w:type="spellEnd"/>
      <w:r>
        <w:rPr>
          <w:rFonts w:ascii="Times New Roman" w:hAnsi="Times New Roman"/>
          <w:b/>
        </w:rPr>
        <w:t xml:space="preserve"> карбонат-йони: CaCO</w:t>
      </w:r>
      <w:r>
        <w:rPr>
          <w:rFonts w:ascii="Times New Roman" w:hAnsi="Times New Roman"/>
          <w:b/>
          <w:vertAlign w:val="subscript"/>
        </w:rPr>
        <w:t>3</w:t>
      </w:r>
      <w:r>
        <w:rPr>
          <w:rFonts w:ascii="Times New Roman" w:hAnsi="Times New Roman"/>
          <w:b/>
        </w:rPr>
        <w:t>,</w:t>
      </w:r>
      <w:r>
        <w:rPr>
          <w:rFonts w:ascii="Times New Roman" w:hAnsi="Times New Roman"/>
        </w:rPr>
        <w:t xml:space="preserve"> H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>, K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>, NaHCO</w:t>
      </w:r>
      <w:r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>, (NH</w:t>
      </w:r>
      <w:r>
        <w:rPr>
          <w:rFonts w:ascii="Times New Roman" w:hAnsi="Times New Roman"/>
          <w:vertAlign w:val="subscript"/>
        </w:rPr>
        <w:t>4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>, Li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vertAlign w:val="subscript"/>
        </w:rPr>
        <w:t>3</w:t>
      </w:r>
    </w:p>
    <w:p w14:paraId="0CFC841F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10.Гідрогенкарбонати </w:t>
      </w:r>
      <w:proofErr w:type="spellStart"/>
      <w:r>
        <w:rPr>
          <w:rFonts w:ascii="Times New Roman" w:hAnsi="Times New Roman"/>
          <w:b/>
        </w:rPr>
        <w:t>можуть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перетворюватись</w:t>
      </w:r>
      <w:proofErr w:type="spellEnd"/>
      <w:r>
        <w:rPr>
          <w:rFonts w:ascii="Times New Roman" w:hAnsi="Times New Roman"/>
          <w:b/>
        </w:rPr>
        <w:t xml:space="preserve"> на </w:t>
      </w:r>
      <w:proofErr w:type="spellStart"/>
      <w:r>
        <w:rPr>
          <w:rFonts w:ascii="Times New Roman" w:hAnsi="Times New Roman"/>
          <w:b/>
        </w:rPr>
        <w:t>карбонати</w:t>
      </w:r>
      <w:proofErr w:type="spellEnd"/>
      <w:r>
        <w:rPr>
          <w:rFonts w:ascii="Times New Roman" w:hAnsi="Times New Roman"/>
          <w:b/>
        </w:rPr>
        <w:t>:</w:t>
      </w:r>
    </w:p>
    <w:p w14:paraId="4E654CF7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а) при </w:t>
      </w:r>
      <w:proofErr w:type="spellStart"/>
      <w:r>
        <w:rPr>
          <w:rFonts w:ascii="Times New Roman" w:hAnsi="Times New Roman"/>
        </w:rPr>
        <w:t>взаємодії</w:t>
      </w:r>
      <w:proofErr w:type="spellEnd"/>
      <w:r>
        <w:rPr>
          <w:rFonts w:ascii="Times New Roman" w:hAnsi="Times New Roman"/>
        </w:rPr>
        <w:t xml:space="preserve"> з кислотами;   б) при </w:t>
      </w:r>
      <w:proofErr w:type="spellStart"/>
      <w:r>
        <w:rPr>
          <w:rFonts w:ascii="Times New Roman" w:hAnsi="Times New Roman"/>
        </w:rPr>
        <w:t>взаємодії</w:t>
      </w:r>
      <w:proofErr w:type="spellEnd"/>
      <w:r>
        <w:rPr>
          <w:rFonts w:ascii="Times New Roman" w:hAnsi="Times New Roman"/>
        </w:rPr>
        <w:t xml:space="preserve"> з основами;  в) при </w:t>
      </w:r>
      <w:proofErr w:type="spellStart"/>
      <w:r>
        <w:rPr>
          <w:rFonts w:ascii="Times New Roman" w:hAnsi="Times New Roman"/>
        </w:rPr>
        <w:t>нагріванні</w:t>
      </w:r>
      <w:proofErr w:type="spellEnd"/>
      <w:r>
        <w:rPr>
          <w:rFonts w:ascii="Times New Roman" w:hAnsi="Times New Roman"/>
        </w:rPr>
        <w:t xml:space="preserve">;  </w:t>
      </w:r>
    </w:p>
    <w:p w14:paraId="1F466E53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г) при </w:t>
      </w:r>
      <w:proofErr w:type="spellStart"/>
      <w:r>
        <w:rPr>
          <w:rFonts w:ascii="Times New Roman" w:hAnsi="Times New Roman"/>
        </w:rPr>
        <w:t>охолодженні</w:t>
      </w:r>
      <w:proofErr w:type="spellEnd"/>
      <w:r>
        <w:rPr>
          <w:rFonts w:ascii="Times New Roman" w:hAnsi="Times New Roman"/>
        </w:rPr>
        <w:t>.</w:t>
      </w:r>
    </w:p>
    <w:p w14:paraId="6C031F18" w14:textId="77777777" w:rsidR="003D5DA1" w:rsidRDefault="003D5DA1" w:rsidP="003D5DA1">
      <w:pPr>
        <w:pStyle w:val="Normal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2F82DFCE" w14:textId="77777777" w:rsidR="003E54F0" w:rsidRDefault="003E54F0"/>
    <w:sectPr w:rsidR="003E54F0" w:rsidSect="003D5DA1">
      <w:pgSz w:w="11906" w:h="16838"/>
      <w:pgMar w:top="1134" w:right="51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914919"/>
    <w:multiLevelType w:val="multilevel"/>
    <w:tmpl w:val="F4FCF6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A1"/>
    <w:rsid w:val="003D5DA1"/>
    <w:rsid w:val="003E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2EFCB"/>
  <w15:chartTrackingRefBased/>
  <w15:docId w15:val="{92B71840-1B63-436C-B547-411CC966F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D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3D5DA1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ru-UA"/>
    </w:rPr>
  </w:style>
  <w:style w:type="table" w:customStyle="1" w:styleId="TableNormal">
    <w:name w:val="Table Normal"/>
    <w:semiHidden/>
    <w:rsid w:val="003D5D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3D5D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6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Kh1okxwXux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1</cp:revision>
  <dcterms:created xsi:type="dcterms:W3CDTF">2026-10-19T09:26:00Z</dcterms:created>
  <dcterms:modified xsi:type="dcterms:W3CDTF">2026-10-19T11:06:00Z</dcterms:modified>
</cp:coreProperties>
</file>